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dc8fd08a44a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資訊化》》》93學年度資訊會議下週四舉行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訂於6月23日召開93學年度資訊會議，由行政副校長高柏園主持，與會者有學校一級正副主管、秘書及教學二級單位主管，主要針對（1）全校性資料庫之建置及管理（2）各單位資訊系統之需求建置與整合（3）資訊軟硬體之採購、維修、管理（4）資訊中心電腦教室暨電腦實習室管理、維護及更新（5）資訊教育暨資訊安全之整體提升（6）四大校園之資訊系統整合（7）如何達成94學年度「教學支援平台」推動目標等七大議題進行討論。（資訊中心）</w:t>
          <w:br/>
        </w:r>
      </w:r>
    </w:p>
  </w:body>
</w:document>
</file>