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0820f79c245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e筆書畫展：古木鸚鵡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e筆書畫展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e筆書畫展陳若慧 知名水墨畫家，作品以本校研發之e筆書畫系統產品作畫，題名「古木鸚鵡」，從蒼古的樹枝上，看出鸚鵡的嬌艷姿態和美麗的顏色，配合成為一幅視覺效果絕佳的畫面。（文錙藝術中心副主任張炳煌提供）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25952"/>
              <wp:effectExtent l="0" t="0" r="0" b="0"/>
              <wp:docPr id="1" name="IMG_ffeea08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0/m\e4a58898-fc30-4fb2-8783-54a61111efe2.jpg"/>
                      <pic:cNvPicPr/>
                    </pic:nvPicPr>
                    <pic:blipFill>
                      <a:blip xmlns:r="http://schemas.openxmlformats.org/officeDocument/2006/relationships" r:embed="R7eb0849eeb724e8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259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eb0849eeb724e8c" /></Relationships>
</file>