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efe228649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學生會徵親密愛侶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你們是陷入愛河令人稱羨的情人嗎？你們想用最炫的方式見證你們的愛情嗎？學生會邀請戀人們於五十三週年校慶當天（十一月八日），慶祝第一屆蛋捲節的開幕儀式中，在象徵淡江精神的書卷廣場上，為對方獻上五十三秒深情的吻。這場別開生面的見證，希望為同學們的甜蜜戀愛留下紀念。
</w:t>
          <w:br/>
          <w:t>
</w:t>
          <w:br/>
          <w:t>　學生會在校慶中舉辦一連串精采活動，獨具意義的淡江特有節日「蛋捲節」，將在這天首度以「突破、重生」為主題拉開序幕。此外，一年一度的校慶園遊會擺攤登記已開始，系列活動自即日起至校慶止，請至學生活動中心二樓會辦報名即可。
</w:t>
          <w:br/>
          <w:t>
</w:t>
          <w:br/>
          <w:t>　除了五十三秒的見證愛情外，令人耳目一新的是「彩繪蛋捲」活動，學生會歡迎同學在校慶當天上午十一時，用力大筆的在純白肅穆的蛋捲上，盡情的揮灑個人無限的想像空間。屆時將邀請創辦人及校長，率先畫下象徵性的第一筆，無須事先報名，學生會也將貼心的在現場為同學準備完整的工具。
</w:t>
          <w:br/>
          <w:t>
</w:t>
          <w:br/>
          <w:t>　精采絕倫的趣味競賽是校慶活動的另一項高潮，內容包括情侶組的甜蜜趣味遊戲、個人或團體組的「天才GO！GO！GO！」益智問答、以好友為單位的默契考驗「來電(米麻)糬」……等等。歡迎全校同學報名參加，凡參加者皆可獲得精美小禮物一份，競賽得名的同學更可以把上千元的獎金帶回家。</w:t>
          <w:br/>
        </w:r>
      </w:r>
    </w:p>
  </w:body>
</w:document>
</file>