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64992f7324f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海博館本學期播放海洋文化影片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海事博物館影片欣賞來囉！每週四和六上午10點10分開始，在海博館四樓放映，本學期的影片將有海洋生態、關於照船、博物館日三個主題。海博館專員黃維綱表示：「這學期增加周六的影片撥放，希望可以增加和社區居民的互動，影片的主題也是透過有系統的規劃，讓大家更了解海洋史的六大領域和相關節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fea0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037b9184-48f2-48b1-8489-fa8daee90145.jpg"/>
                      <pic:cNvPicPr/>
                    </pic:nvPicPr>
                    <pic:blipFill>
                      <a:blip xmlns:r="http://schemas.openxmlformats.org/officeDocument/2006/relationships" r:embed="R5e66a8b9eb1c48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66a8b9eb1c48de" /></Relationships>
</file>