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e9f36455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張孜維分享超越自我的奮鬥歷程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本學期舉辦點亮生命首部曲－生命鬥士系列講座，第一場於5月8日晚上6時30分在SG321，邀請自幼罹患先天性肌肉萎縮症的亞帕運地板滾球國手張孜維，以「超越自我」為題，講述自己一路走來的奮鬥歷程。
</w:t>
          <w:br/>
          <w:t>張孜維自5歲起便入住八里的安心教養院，也許很多人對機構的印象都是黑黑暗暗的，但其實教養院內部明亮又乾淨，還能時常感受到同儕與老師給予的溫暖，那裡就是他的第二個家。坐在電動輪椅上的張孜維表示，家中的三個姐弟都罹患肌肉萎縮症，對媽媽來說是一件甜蜜的負擔，幸好有媽媽的勇敢，他今天才能在這裡分享自己的故事。
</w:t>
          <w:br/>
          <w:t>高中因緣際會下，張孜維開始接觸地板滾球運動，使他開啟了275克的夢想，大二時便代表臺灣前往香港參與地板滾球交流賽，2022年更獲得中國杭州亞帕運國手的代表資格。「人的意志力，在於你想不想做這件事情。」張孜維表示，病痛往往是他上臺比賽前的第一個對手，臨至賽前常會感冒住院，有次甚至惡化成肺炎住進加護病房，一度與死亡交手，為了圓夢，他選擇接受自己害怕的插管治療，最後順利出國比賽，展現出頑強的生命力與毅力。
</w:t>
          <w:br/>
          <w:t>「專注全力投出的每一球，為的就是更貼近目標球。」儘管對張孜維而言，求生路途遙遠，但他想去看更遼闊的世界，由此萌生出強烈的求學欲望，也更加珍惜每一次參賽的時光，在球場上盡情綻放光芒。活動最後，張孜維與教練一同帶領現場聽眾體驗地板滾球，讓參與者了解地板滾球的發球策略和防守技巧。
</w:t>
          <w:br/>
          <w:t>運管二張肯銘分享：「會報名參加是想對這項運動有更全面的認識。我在實際操作地板滾球時，產生許多新的想法，能更同理講者，他說的『更貼近目標球』那句話，套用在夢想是一樣的概念，讓我收穫甚多。」
</w:t>
          <w:br/>
          <w:t>大傳二林曉媛表示，自己沒有聽過地板滾球這項運動，所以前來了解，沒想到竟有體驗活動，感到相當驚喜。她對於講者三次因病住院的故事印象極為深刻，當下相當感慨，覺得生命很容易就會消失，所以要好好珍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3f8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5425ecd-f7aa-4d1b-b813-e2ed0fa7c9d4.jpeg"/>
                      <pic:cNvPicPr/>
                    </pic:nvPicPr>
                    <pic:blipFill>
                      <a:blip xmlns:r="http://schemas.openxmlformats.org/officeDocument/2006/relationships" r:embed="R1937c4cfeeea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405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b255959-7ec5-490c-9e3e-661f3ca12e54.jpeg"/>
                      <pic:cNvPicPr/>
                    </pic:nvPicPr>
                    <pic:blipFill>
                      <a:blip xmlns:r="http://schemas.openxmlformats.org/officeDocument/2006/relationships" r:embed="R72a2946818f0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37c4cfeeea455b" /><Relationship Type="http://schemas.openxmlformats.org/officeDocument/2006/relationships/image" Target="/media/image2.bin" Id="R72a2946818f04317" /></Relationships>
</file>