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bfe80ae5446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 泰 裕 等 十 五 人 獲 選 優 秀 青 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欣 茹 報 導 】 本 學 年 度 優 秀 青 年 遴 選 結 果 出 爐 ， 計 有 八 個 學 院 共 十 五 名 同 學 受 推 薦 獲 獎 ， 預 計 在 下 月 十 六 日 的 班 代 表 座 談 會 中 公 開 表 揚 ， 每 位 優 秀 青 年 可 獲 得 獎 金 兩 千 元 、 獎 狀 及 記 大 功 一 次 獎 勵 。 
</w:t>
          <w:br/>
          <w:t>
</w:t>
          <w:br/>
          <w:t>這 十 五 位 同 學 分 別 是 ： 美 研 所 二 馬 泰 裕 、 中 研 所 二 蔡 琳 堂 、 歷 史 四 徐 欣 薰 、 純 物 四 楊 朝 巽 、 水 環 所 二 劉 世 澐 、 建 築 五 侯 敏 生 、 航 太 四 廖 偉 志 、 金 融 所 二 鄭 志 宏 、 財 金 四 廖 松 賢 、 企 管 四 蔡 松 霖 、 資 管 四 許 文 誠 、 管 科 二 包 希 鴻 、 日 文 三 柯 遵 哲 、 俄 文 三 張 孝 綺 以 及 技 術 學 院 管 理 四 許 珊 珊 。 
</w:t>
          <w:br/>
          <w:t>
</w:t>
          <w:br/>
          <w:t>根 據 「 優 秀 青 年 選 拔 辦 法 」 ， 品 學 兼 優 、 學 業 成 績 七 十 五 分 以 上 沒 有 不 及 格 科 目 ， 且 在 學 期 間 無 懲 處 紀 錄 ， 為 優 秀 青 年 選 拔 標 準 。 此 外 ， 受 推 薦 的 優 秀 青 年 必 須 有 特 殊 優 良 事 實 表 現 ， 例 如 研 究 學 術 具 有 創 見 、 辦 理 愛 國 愛 校 活 動 、 擔 任 社 團 負 責 人 推 展 社 團 活 動 、 熱 心 公 益 推 展 社 會 服 務 等 具 體 優 良 事 蹟 。 
</w:t>
          <w:br/>
          <w:t>
</w:t>
          <w:br/>
          <w:t>中 文 研 二 蔡 琳 堂 ， 在 大 學 及 碩 士 班 期 間 為 維 護 典 籍 文 獻 盡 心 盡 力 ， 並 將 圖 書 編 排 建 檔 ， 對 中 文 系 圖 書 館 的 資 訊 化 助 益 很 大 ， 謙 虛 的 蔡 琳 堂 表 示 ， 得 獎 對 自 己 來 說 是 「 沉 重 負 擔 」 ， 認 為 本 身 在 學 術 研 究 或 系 上 服 務 都 不 夠 ， 「 優 秀 青 年 」 的 殊 榮 將 驅 使 自 己 更 加 投 入 系 務 參 與 。 美 研 所 二 馬 泰 裕 ， 曾 在 去 年 協 助 舉 辦 伊 利 諾 大 學 、 中 山 大 學 、 中 央 大 學 、 淡 江 大 學 國 際 會 議 ， 並 負 責 美 研 所 內 「 世 局 與 國 情 」 的 編 輯 與 推 廣 工 作 。 「 獲 獎 覺 得 有 點 汗 顏 ， 僅 是 做 份 內 該 做 的 事 情 ， 」 馬 泰 裕 說 ， 「 但 對 自 己 而 言 ， 這 是 種 肯 定 。 」 
</w:t>
          <w:br/>
          <w:t>
</w:t>
          <w:br/>
          <w:t>擔 任 管 理 學 院 資 訊 顧 問 室 室 長 的 資 管 四 許 文 誠 ， 熱 心 提 供 教 授 及 同 學 資 訊 諮 詢 服務 ， 除 了 協 助 維 修 商 館 三 樓 以 上 的 電 腦 及 網 路 架 構 之 外 ， 並 定 期 開 課 教 導 同 學 最 新 電 腦 資 訊 。 金 融 所 二 鄭 志 宏 現 任 財 金 所 總 幹 事 ， 協 助 所 內 與 企 業 進 行 建 教 合 作 。 能 當 選 優 秀 青 年 ， 鄭 志 宏 覺 得 很 開 心 ， 他 目 前 正 積 極 參 與 同 外 界 企 業 合 作 的 校 園 網 路 投 資 組 合 模 擬 事 宜 。 
</w:t>
          <w:br/>
          <w:t>
</w:t>
          <w:br/>
          <w:t>日 文 三 柯 遵 哲 獲 選 1999年 中 華 民 國 大 學 生 訪 日 研 修 團 團 員 ， 並 參 與 過 茗 溪 學 園 訪 臺 義 工 工 作 ， 平 時 亦 熱 心 班 務 。 通 過 國 科 會 大 專 學 生 參 與 專 題 研 究 計 劃 案 的 徐 欣 薰 ， 經 常 幫 助 歷 史 系 師 生 進 行 電 腦 Y2K測 試 ， 此 外 ， 常 於 課 後 至 系 辦 擔 任 義 工 。 同 樣 通 過 國 科 會 專 題 研 究 計 劃 的 管 理 四 許 珊 珊 為 現 任 技 術 學 院 學 生 會 副 會 長 兼 活 動 主 席 及 系 代 表 ， 舉 辦 過 多 場 系 內 活 動 。 財 金 四 廖 松 賢 擔 任 班 代 多 年 ， 協 助 老 師 處 理 班 上 事 情 ， 熱 心 服 務 ， 在 系 主 任 林 景 春 的 眼 中 ， 廖 松 賢 是 個 「 表 現 優 異 、 熱 心 參 與 各 項 活 動 且 助 人 服 務 不 落 人 後 」 的 學 生 。 
</w:t>
          <w:br/>
          <w:t>
</w:t>
          <w:br/>
          <w:t>純 物 四 楊 朝 巽 曾 任 班 代 表 並 在 系 學 會 內 為 物 理 系 所 有 的 教 職 員 及 學 生 服 務 ， 熱 愛 研 究 工 作 的 他 ， 目 前 正 在 系 上 材 料 模 擬 研 究 室 從 事 研 究 的 工 作 。 俄 文 三 張 孝 綺 ， 前 任 俄 文 系 學 會 會 長 ， 積 極 推 動 學 會 舉 辦 各 項 學 術 及 非 學 術 活 動 以 及 外 語 週 。 管 科 二 包 希 鴻 曾 任 世 界 展 望 會 愛 心 面 包 系 列 活 動 義 工 ， 任 班 代 期 間 促 進 學 會 籌 備 。 
</w:t>
          <w:br/>
          <w:t>
</w:t>
          <w:br/>
          <w:t>南 淡 水 社 社 長 ， 企 管 四 蔡 松 霖 致 力 淡 水 風 情 傳 承 ， 熱 愛 鄉 土 表 現 卓 越 。 航 太 四 廖 偉 志 ， 曾 參 與 交 通 部 「 微 運 輸 計 劃 垂 直 起 降 飛 機 的 LIBAR的 設 計 與 製 作 」 ， 協 助 舉 辦 航 太 相 關 教 學 活 動 。 建 築 五 侯 敏 生 ， 擔 任 過 班 代 及 系 學 會 長 、 建 築 週 負 責 人 ， 在 校 友 會 學 弟 妹 眼 中 是 相 當 和 善 的 學 長 。 水 環 所 二 劉 世 澐 ， 先 後 於 今 年 五 月 、 九 月 及 十 月 負 責 ， 由 高 雄 市 政 府 工 務 局 委 託 本 校 執 行 的 研 究 計 畫 成 果 展 示 ， 並 於 現 場 操 作 應 變 ， 在 高 雄 市 長 及 官 員 、 大 批 媒 體 的 參 觀 下 ， 將 既 黑 且 臭 的 河 水 處 理 至 水 質 清 澈 ， 獲 得 高 度 肯 定 為 校 爭 光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54736" cy="755904"/>
              <wp:effectExtent l="0" t="0" r="0" b="0"/>
              <wp:docPr id="1" name="IMG_fe23eb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8/m\d7b0c777-ff78-47e0-acf3-3d8ceeaf3117.jpg"/>
                      <pic:cNvPicPr/>
                    </pic:nvPicPr>
                    <pic:blipFill>
                      <a:blip xmlns:r="http://schemas.openxmlformats.org/officeDocument/2006/relationships" r:embed="R94073895e1b941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4736" cy="755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42544" cy="768096"/>
              <wp:effectExtent l="0" t="0" r="0" b="0"/>
              <wp:docPr id="1" name="IMG_812941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8/m\cef7c804-9db4-4722-be11-fcf25a4cd3e0.jpg"/>
                      <pic:cNvPicPr/>
                    </pic:nvPicPr>
                    <pic:blipFill>
                      <a:blip xmlns:r="http://schemas.openxmlformats.org/officeDocument/2006/relationships" r:embed="R56c072b5170048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2544" cy="768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60832" cy="774192"/>
              <wp:effectExtent l="0" t="0" r="0" b="0"/>
              <wp:docPr id="1" name="IMG_7d4b96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8/m\d0698dc2-c717-4a7b-8fd9-0292789b0681.jpg"/>
                      <pic:cNvPicPr/>
                    </pic:nvPicPr>
                    <pic:blipFill>
                      <a:blip xmlns:r="http://schemas.openxmlformats.org/officeDocument/2006/relationships" r:embed="Rb270f843ef504b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0832" cy="774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66928" cy="774192"/>
              <wp:effectExtent l="0" t="0" r="0" b="0"/>
              <wp:docPr id="1" name="IMG_b3df0a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8/m\5020ddad-3eff-41fb-8a79-db038fe61c08.jpg"/>
                      <pic:cNvPicPr/>
                    </pic:nvPicPr>
                    <pic:blipFill>
                      <a:blip xmlns:r="http://schemas.openxmlformats.org/officeDocument/2006/relationships" r:embed="R625bd5de4da740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6928" cy="774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97408" cy="780288"/>
              <wp:effectExtent l="0" t="0" r="0" b="0"/>
              <wp:docPr id="1" name="IMG_a658a9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8/m\67c31af0-7b46-4b50-8e28-07bdd8e0e843.jpg"/>
                      <pic:cNvPicPr/>
                    </pic:nvPicPr>
                    <pic:blipFill>
                      <a:blip xmlns:r="http://schemas.openxmlformats.org/officeDocument/2006/relationships" r:embed="R5cf3287753eb4a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7408" cy="780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60832" cy="780288"/>
              <wp:effectExtent l="0" t="0" r="0" b="0"/>
              <wp:docPr id="1" name="IMG_e170c6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8/m\e7141c75-6a9d-4f6f-9487-45b06b90b031.jpg"/>
                      <pic:cNvPicPr/>
                    </pic:nvPicPr>
                    <pic:blipFill>
                      <a:blip xmlns:r="http://schemas.openxmlformats.org/officeDocument/2006/relationships" r:embed="Re166558512fb49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0832" cy="780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66928" cy="719328"/>
              <wp:effectExtent l="0" t="0" r="0" b="0"/>
              <wp:docPr id="1" name="IMG_230cd7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8/m\9f939034-d1c7-4cb9-831c-88add14d0fca.jpg"/>
                      <pic:cNvPicPr/>
                    </pic:nvPicPr>
                    <pic:blipFill>
                      <a:blip xmlns:r="http://schemas.openxmlformats.org/officeDocument/2006/relationships" r:embed="Raab4354dea654a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6928" cy="719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42544" cy="755904"/>
              <wp:effectExtent l="0" t="0" r="0" b="0"/>
              <wp:docPr id="1" name="IMG_65dda2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8/m\301aa406-140e-4c08-835a-4347cda76dae.jpg"/>
                      <pic:cNvPicPr/>
                    </pic:nvPicPr>
                    <pic:blipFill>
                      <a:blip xmlns:r="http://schemas.openxmlformats.org/officeDocument/2006/relationships" r:embed="Rbc5145da411e47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2544" cy="755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48640" cy="749808"/>
              <wp:effectExtent l="0" t="0" r="0" b="0"/>
              <wp:docPr id="1" name="IMG_ed3225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8/m\26c0b9dc-4cc8-4d4c-a7ae-4a1be9cdeb19.jpg"/>
                      <pic:cNvPicPr/>
                    </pic:nvPicPr>
                    <pic:blipFill>
                      <a:blip xmlns:r="http://schemas.openxmlformats.org/officeDocument/2006/relationships" r:embed="R69e75f5aa5884d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" cy="749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60832" cy="780288"/>
              <wp:effectExtent l="0" t="0" r="0" b="0"/>
              <wp:docPr id="1" name="IMG_b8c941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8/m\25fc3961-42ea-46db-b344-a9c47871683e.jpg"/>
                      <pic:cNvPicPr/>
                    </pic:nvPicPr>
                    <pic:blipFill>
                      <a:blip xmlns:r="http://schemas.openxmlformats.org/officeDocument/2006/relationships" r:embed="Rbd9f4667428948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0832" cy="780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42544" cy="749808"/>
              <wp:effectExtent l="0" t="0" r="0" b="0"/>
              <wp:docPr id="1" name="IMG_d2d32e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8/m\06686b37-1ae6-4f0d-a83d-0a5d5292d3a1.jpg"/>
                      <pic:cNvPicPr/>
                    </pic:nvPicPr>
                    <pic:blipFill>
                      <a:blip xmlns:r="http://schemas.openxmlformats.org/officeDocument/2006/relationships" r:embed="R230611ae602240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2544" cy="749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60832" cy="792480"/>
              <wp:effectExtent l="0" t="0" r="0" b="0"/>
              <wp:docPr id="1" name="IMG_c9a484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8/m\b04c235e-4e37-4b2a-93ef-e79fe8e2ac2f.jpg"/>
                      <pic:cNvPicPr/>
                    </pic:nvPicPr>
                    <pic:blipFill>
                      <a:blip xmlns:r="http://schemas.openxmlformats.org/officeDocument/2006/relationships" r:embed="R5bc64812aedb49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0832" cy="792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60832" cy="768096"/>
              <wp:effectExtent l="0" t="0" r="0" b="0"/>
              <wp:docPr id="1" name="IMG_a49ce8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8/m\2c442f46-9b64-47dc-b719-951ac128fe97.jpg"/>
                      <pic:cNvPicPr/>
                    </pic:nvPicPr>
                    <pic:blipFill>
                      <a:blip xmlns:r="http://schemas.openxmlformats.org/officeDocument/2006/relationships" r:embed="Rec978a4afbd24c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0832" cy="768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66928" cy="780288"/>
              <wp:effectExtent l="0" t="0" r="0" b="0"/>
              <wp:docPr id="1" name="IMG_5b70a0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8/m\318c9ed9-b271-4ec2-b9bd-c24c1a215360.jpg"/>
                      <pic:cNvPicPr/>
                    </pic:nvPicPr>
                    <pic:blipFill>
                      <a:blip xmlns:r="http://schemas.openxmlformats.org/officeDocument/2006/relationships" r:embed="R9b544058965e45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6928" cy="780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60832" cy="749808"/>
              <wp:effectExtent l="0" t="0" r="0" b="0"/>
              <wp:docPr id="1" name="IMG_40aa73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8/m\cecd59c8-51fc-43c0-8e04-a54c53c58ece.jpg"/>
                      <pic:cNvPicPr/>
                    </pic:nvPicPr>
                    <pic:blipFill>
                      <a:blip xmlns:r="http://schemas.openxmlformats.org/officeDocument/2006/relationships" r:embed="R3d297de47aa944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0832" cy="749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4073895e1b9412f" /><Relationship Type="http://schemas.openxmlformats.org/officeDocument/2006/relationships/image" Target="/media/image2.bin" Id="R56c072b517004818" /><Relationship Type="http://schemas.openxmlformats.org/officeDocument/2006/relationships/image" Target="/media/image3.bin" Id="Rb270f843ef504b1e" /><Relationship Type="http://schemas.openxmlformats.org/officeDocument/2006/relationships/image" Target="/media/image4.bin" Id="R625bd5de4da740b1" /><Relationship Type="http://schemas.openxmlformats.org/officeDocument/2006/relationships/image" Target="/media/image5.bin" Id="R5cf3287753eb4ac7" /><Relationship Type="http://schemas.openxmlformats.org/officeDocument/2006/relationships/image" Target="/media/image6.bin" Id="Re166558512fb4900" /><Relationship Type="http://schemas.openxmlformats.org/officeDocument/2006/relationships/image" Target="/media/image7.bin" Id="Raab4354dea654a56" /><Relationship Type="http://schemas.openxmlformats.org/officeDocument/2006/relationships/image" Target="/media/image8.bin" Id="Rbc5145da411e479b" /><Relationship Type="http://schemas.openxmlformats.org/officeDocument/2006/relationships/image" Target="/media/image9.bin" Id="R69e75f5aa5884d92" /><Relationship Type="http://schemas.openxmlformats.org/officeDocument/2006/relationships/image" Target="/media/image10.bin" Id="Rbd9f466742894821" /><Relationship Type="http://schemas.openxmlformats.org/officeDocument/2006/relationships/image" Target="/media/image11.bin" Id="R230611ae602240a9" /><Relationship Type="http://schemas.openxmlformats.org/officeDocument/2006/relationships/image" Target="/media/image12.bin" Id="R5bc64812aedb49e5" /><Relationship Type="http://schemas.openxmlformats.org/officeDocument/2006/relationships/image" Target="/media/image13.bin" Id="Rec978a4afbd24cbc" /><Relationship Type="http://schemas.openxmlformats.org/officeDocument/2006/relationships/image" Target="/media/image14.bin" Id="R9b544058965e4506" /><Relationship Type="http://schemas.openxmlformats.org/officeDocument/2006/relationships/image" Target="/media/image15.bin" Id="R3d297de47aa94467" /></Relationships>
</file>