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47d8c13a844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 訊 化－－ 迎 向 資 訊 化 的 二 十 一 世 紀 　■ 施 國 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 江 大 學 在 張 創 辦 人 及 歷 任 校 長 之 領 導 下 ， 資 訊 化 、 國 際 化 、 未 來 化 ， 一 直 是 我 們 努 力 發 展 之 主 要 方 向 。 在 資 訊 科 技 快 速 發 展 之 今 日 ， 資 訊 化 更 是 我 們 達 到 國 際 化 及 未 來 化 的 主 要 手 段 之 一 。 近 年 來 ， 本 校 資 訊 化 之 發 展 ， 已 向 全 面 化 、 普 及 化 邁 進 。 由 侷 限 少 數 資 訊 工 作 專 職 同 仁 之 工 作 方 式 ， 轉 換 成 全 體 參 與 ， 如 此 方 能 使 本 校 資 訊 化 達 到 生 活 化 的 境 界 ， 也 就 是 說 將 資 訊 科 技 溶 入 在 所 有 的 教 學 、 研 究 及 行 政 工 作 中 。 目 前 本 校 教 職 員 均 一 人 一 機 ， 在 網 路 點 廣 佈 之 情 況 下 ， 我 們 已 具 備 了 資 訊 普 及 化 及 全 面 化 之 基 本 條 件 。 
</w:t>
          <w:br/>
          <w:t>
</w:t>
          <w:br/>
          <w:t>校 務 管 理 資 訊 系 統 ， 經 兩 年 來 的 努 力 ， 俟 本 學 年 度 再 將 教 務 系 統 轉 換 完 成 後 ， 即 已 全 部 由 IBM之 專 屬 平 台 轉 移 至 開 放 性 平 台 ， 整 個 之 校 務 系 統 日 後 仍 會 隨 資 訊 科 技 之 發 展 而 有 所 改 變 。 往 後 行 政 支 援 系 統 將 會 朝 廣 度 方 面 發 展 ， 也 就 是 說 會 將 現 行 系 統 之 機 制 擴 大 ， 例 如 財 務 系 統 中 除 了 現 有 之 會 計 系 統 外 更 加 入 預 算 控 管 系 統 。 
</w:t>
          <w:br/>
          <w:t>
</w:t>
          <w:br/>
          <w:t>全 面 資 訊 化 後 ， 對 網 路 頻 寬 之 需 求 倍 增 ， 這 也 是 我 們 首 先 要 解 決 的 問 題 ， 內 部 網 路 將 全 面 提 昇 至 ATM級 ， 並 對 網 路 之 管 理 及 效 率 多 所 著 力 ， 務 使 資 訊 之 流 通 ， 不 因 校 內 之 網 路 設 施 而 有 所 侷 限 ， 對 外 之 通 路 ， 密 切 注 意 及 配 合 大 環 境 之 變 動 ， 而 尋 找 最 快 速 而 花 費 合 宜 之 方 案 。 有 些 國 外 大 學 已 規 定 入 學 新 生 需 自 備 手 提 電 腦 ， 審 視 今 後 資 訊 化 之 發 展 ， 這 可 能 是 一 必 然 之 趨 勢 ， 然 由 於 電 腦 設 備 發 展 之 快 速 ， 其 使 用 生 命 週 期 相 對 的 減 短 。 本 校 可 能 處 理 的 方 式 之 一 是 讓 一 、 二 年 級 的 同 學 多 所 利 用 學 校 之 電 腦 實 習 室 ， 而 在 三 年 級 之 時 再 自 行 購 買 適 用 而 新 穎 的 電 腦 。 
</w:t>
          <w:br/>
          <w:t>
</w:t>
          <w:br/>
          <w:t>資 訊 中 心 所 管 理 之 電 腦 實 習 室 ， 設 備 均 已 符 合 先 進 之 要 求 。 下 學 年 度 在 商 管 大 樓 將 增 加 電 腦 實 習 室 一 間 ， 新 體 育 館 完 工 後 ， 將 再 增 加 電 腦 實 習 室 二 至 三 間 ， 理 、 工 及 管 理 學 院 之 電 腦 實 習 室 ， 中 心 亦 奉 指 示 自 下 學 年 度 起 全 力 協 助 其 設 備 之 提 昇 。 未 來 對 新 進 教 師 將 有 如 今 年 一 樣 ， 提 供 最 新 型 電 腦 一 台 ， 本 學 期 提 供 了 人 人 稱 羨 的 Pentium II － 350， 當 老 師 們 一 踏 入 淡 江 ， 即 希 望 其 能 溶 入 這 資 訊 化 的 環 境 中 工 作 。 
</w:t>
          <w:br/>
          <w:t>
</w:t>
          <w:br/>
          <w:t>邁 入 一 個 資 訊 化 的 時 代 ， 在 教 學 上 我 們 無 法 不 去 利 用 網 路 及 電 腦 。 本 校 從 事 CAI的 工 作 已 有 二 十 餘 年 經 驗 ， 近 年 來 更 加 利 用 電 腦 多 媒 體 ， 製 作 完 成 多 項 教 材 ， 且 甚 獲 佳 評 。 同 時 我 們 也 擁 有 近 三 十 間 高 水 準 之 三 槍 多 媒 體 電 腦 教 室 ， 使 用 起 來 尚 稱 滿 意 。 然 而 ， 僅 將 教 材 用 電 腦 三 槍 投 影 出 來 ， 以 代 替 過 去 之 白 、 黑 板 ， 這 並 不 代 表 真 正 的 資 訊 化 。 最 近 美 國 有 份 報 導 稱 ， 一 般 採 用 電 腦 教 學 後 其 教 學 效 果 及 學 生 成 績 也 不 如 預 期 的 進 步 ， 反 而 倒 退 ， 但 部 份 真 正 懂 電 腦 的 人 ， 仍 能 得 到 正 面 的 效 果 。 這 個 事 實 提 醒 我 們 ， 資 訊 中 心 必 須 與 本 校 之 教 育 發 展 中 心 合 作 ， 利 用 我 們 教 育 科 學 系 的 師 資 ， 共 同 來 發 展 一 套 適 合 於 我 們 的 電 腦 教 學 工 具 與 方 法 ， 也 許 將 來 每 堂 上 課 的 時 間 會 改 成 三 十 分 鐘 ， 教 材 及 作 業 的 安 排 會 與 現 今 的 方 式 有 所 不 同 ， 同 學 與 虛 擬 老 師 作 及 時 一 對 一 的 教 學 等 。 如 此 則 在 未 來 的 資 訊 世 代 中 ， 淡 江 大 學 方 可 維 持 知 名 學 府 之 地 位 。 
</w:t>
          <w:br/>
          <w:t>
</w:t>
          <w:br/>
          <w:t>本 校 資 訊 化 之 目 標 乃 是 冀 圖 將 整 個 校 務 工 作 ， 包 含 教 學 、 研 究 、 服 務 及 行 政 支 援 等 均 能 藉 助 資 訊 的 科 技 以 提 昇 到 最 佳 之 效 果 。 欲 達 到 此 目 標 ， 必 須 採 用 最 新 之 資 訊 科 技 方 法 ， 也 就 是 說 我 們 一 切 的 措 施 必 須 趕 上 時 代 的 腳 步 ， 甚 至 要 領 先 時 代 。 尤 其 本 校 資 訊 相 關 學 系 完 備 ， 計 有 工 學 院 之 資 訊 工 程 學 系 、 電 機 工 程 學 系 、 管 理 學 院 之 資 訊 管 理 學 系 及 文 學 院 之 教 育 科 技 學 系 、 資 訊 傳 播 學 系 與 教 育 資 料 學 系 等 。 自 本 學 年 度 起 編 列 專 款 預 算 ， 供 該 等 學 系 與 資 訊 中 心 合 作 研 發 先 進 之 實 用 技 術 以 提 昇 本 校 資 訊 化 之 成 果 。 
</w:t>
          <w:br/>
          <w:t>
</w:t>
          <w:br/>
          <w:t>在 慶 祝 本 校 四 十 八 週 年 校 慶 及 資 訊 中 心 成 立 三 十 週 年 之 時 ， 首 先 感 謝 學 校 對 中 心 的 全 力 支 持 ， 也 感 謝 同 仁 們 盡 心 的 努 力 ， 讓 中 心 呈 現 了 許 多 豐 碩 的 成 果 。 由 於 資 訊 科 技 的 進 展 ， 過 去 的 方 法 手 段 不 再 完 全 適 用 ， 我 們 正 走 在 一 個 某 種 程 度 轉 型 的 時 刻 ， 也 就 是 我 們 位 在 一 個 第 二 曲 線 的 起 點 。 資 訊 中 心 將 秉 持 著 優 良 的 傳 統 ， 與 全 校 師 生 同 心 協 力 迎 向 一 個 「 資 訊 化 的 二 十 一 世 紀 」 。</w:t>
          <w:br/>
        </w:r>
      </w:r>
    </w:p>
  </w:body>
</w:document>
</file>