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db99f3078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拉研所尤思涵高考榜首 熱心提供小秘訣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拉丁美洲研究所三年級尤思涵於日前高中高考三級僑務行政榜首，被分發至僑委會第二處教學資源科，尤思涵表示，僑委會現在很缺精通西班牙語言的人才，希望自己往後能發揮所長。
</w:t>
          <w:br/>
          <w:t>
</w:t>
          <w:br/>
          <w:t>尤思涵的父親是一位派駐在中美洲的桌球教練，她受父親影響，選擇學習西班牙文，自靜宜大學西語系畢業後即考進本校拉研所，常利用寒暑假時間，到中美洲旅遊，因此大大增進她的西語口語能力。而就讀拉研所，讓她對拉丁美洲有更深入的了解，對她準備高考，甚至是現在被分發到的職務，都有相當的幫助。她也提供準備高考同學一個小秘訣：「平常多注意相關新聞、書籍，統整考古題並分析考試走向，這樣有系統的蒐集資料，比無頭蒼蠅式的讀書來得有效率多。」
</w:t>
          <w:br/>
          <w:t>
</w:t>
          <w:br/>
          <w:t>拉研所所長王秀琦表示：「尤思涵在班上表現十分優秀，幾乎都保持在前1、2名，現在她高中榜首，真的很為她高興！」</w:t>
          <w:br/>
        </w:r>
      </w:r>
    </w:p>
  </w:body>
</w:document>
</file>