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687016aad40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英文系變裝遊行 歡樂迎萬聖節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「不給糖就搗蛋！」想體驗萬聖節詭譎歡樂的氣氛嗎？那你絕對不能錯過英文系學會主辦的萬聖節驚魂夜，本週三（31日）萬聖節當天晚上7時將舉辦變裝遊行晚會，由英文系學會同學變裝成吸血鬼、海盜等，從外語大樓出發繞學校一周，讓學校充滿萬聖節的氛圍，享受歡樂的鬼節。
</w:t>
          <w:br/>
          <w:t>另外，今、明（29、30日）兩天早上11時至下午2時，在外語大樓門口擺攤，販賣象徵萬聖節的南瓜派及南瓜湯等料理，並提供蘋果派，讓不敢吃南瓜的人有不同選擇。而在活動的這三天裡，英文系所有專任教師都擁有一個糖果罐，全校學生只要對老師說：「Trick or Treat！」便可以得到糖果。英文系學會會長英文二鄧皓元表示：「我們精心籌辦的萬聖節活動，希望大家能踴躍參與，一同前來感受國外過萬聖節的氣氛。」
</w:t>
          <w:br/>
          <w:t>
</w:t>
          <w:br/>
          <w:t>•俄文15系慶 民謠 調酒助興
</w:t>
          <w:br/>
          <w:t>【記者李佩穎淡水校園報導】俄文系15週年系慶從今天（29日）起至11月2日舉辦一系列慶祝活動，今年俄文系系慶不同以往，多加了許多文化體驗活動。
</w:t>
          <w:br/>
          <w:t>活動期間每天早上10時至下午5時，在海報街現場播放俄羅斯旅遊短片，並擺攤販賣俄羅斯娃娃、郵票、徽章等。11月1日中午12時，則於外語大樓前舉行「戀戀普希金」，介紹俄國文學詩歌名人─普希金的詩歌作品，及俄文小短劇表演，另外11月2日中午12時還有伏特加調酒品嚐活動，並於10月30日晚上7時到9時，於文錙音樂廳表演「情鳴俄羅斯」，以鋼琴及木琴演奏俄國民謠，歡迎同學踴躍參加。
</w:t>
          <w:br/>
          <w:t>
</w:t>
          <w:br/>
          <w:t>•轉聯 僑生迎新宿營超high
</w:t>
          <w:br/>
          <w:t> 【記者林宛靜淡水校園報導】本校轉學生聯誼會及華僑同學聯誼會於20、21日分別在金山、龍門兩地進行迎新宿營活動，增進情感。
</w:t>
          <w:br/>
          <w:t>本校與元智、中原、輔仁的轉聯會在金山活動中心舉辦「四校瞳鈴眼」聯合迎新，共有156人參加，分成14小隊，讓大家從陌生到合作闖關中熟悉彼此，培養出深刻的情感。今年才剛轉學到本校機電三的彭貫鈺開心地說：「團隊活動的互動很多，隊員之間的感情就進步得很快，能夠認識這麼多校的朋友，感覺很好。」
</w:t>
          <w:br/>
          <w:t>在龍門舉辦迎新的僑聯會，剛好碰上獵戶座流星雨的到來，為活動增添些許浪漫氣氛，本屆新僑生多達一百人，在學長姐的帶領下分為10小隊進行大地遊戲、動感早操、團康等活動。僑聯會長大傳二高孝蓉表示：「當晚大家情緒都很high，幹部們還增加許多即興表演，讓所有僑生都陷入了瘋狂。」來自澳門的英文一林慧恩也表示：「活動很刺激、很好玩，從中體會到學長姐的用心。」</w:t>
          <w:br/>
        </w:r>
      </w:r>
    </w:p>
  </w:body>
</w:document>
</file>