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411bdcf3e403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電機系三生獲全國電子競賽佳作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書澔淡水校園報導】本校電機博四夏至賢、電機三林佳慧、葉翼萍在電機系教授江正雄的指導下，於上月25日參加國立高雄應用科技大學舉辦的「2009年第五屆全國電子設計創意競賽」，自全國538個參賽隊伍中脫穎而出，奪得大專組兩項佳作，各獲獎狀乙紙，得獎作品亦收錄於此項比賽優秀論文集中。江正雄說：「不希望學生讀死書，希望讓學生將所學實際應用，並展現創意思考。」
</w:t>
          <w:br/>
          <w:t>  夏至賢說明，「以對稱式小波轉換演算法應用於視力保健之系統」及「移動物件偵測與追蹤應用於廣泛環境之研究」兩項研究均以「創意」出發，並設計出具有實用性的作品，前者主要為因應現代人電腦使用率提高，造成視力衰退而研發，其結合網路攝影機及醫療保健，建構出可自動警示的系統，幫助電腦使用者減少近視的可能；後者則利用智慧型監控系統，只要監控地區有可疑人物出現，系統會以無線訊號發出訊息到PDA或手機，更為自動化並具即時性，有助於保全系統的改良。林佳慧表示，雖然辛苦了兩個多月，但付出總算有成果，「這次的比賽是經驗的累積，期望自己能更上一層樓。」</w:t>
          <w:br/>
        </w:r>
      </w:r>
    </w:p>
  </w:body>
</w:document>
</file>