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418d6a3941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漫畫：隨堂考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 林子揚
</w:t>
          <w:br/>
          <w:t>
</w:t>
          <w:br/>
          <w:t>第一格：各位同學，今天老師臨時有事，吩咐助教我幫大家隨堂考，請大家拿一張白紙出來。
</w:t>
          <w:br/>
          <w:t>
</w:t>
          <w:br/>
          <w:t>第二格：糟糕，我沒有白紙耶....
</w:t>
          <w:br/>
          <w:t>
</w:t>
          <w:br/>
          <w:t>第三格：
</w:t>
          <w:br/>
          <w:t>  學生：助教，可以隨便用一張紙嗎？
</w:t>
          <w:br/>
          <w:t>  助教：噢！隨便的紙都可以。
</w:t>
          <w:br/>
          <w:t>
</w:t>
          <w:br/>
          <w:t>第四格：助教拿到衛生紙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26592"/>
              <wp:effectExtent l="0" t="0" r="0" b="0"/>
              <wp:docPr id="1" name="IMG_400fd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ea4e402e-4894-453b-bfd9-7d0183284126.jpg"/>
                      <pic:cNvPicPr/>
                    </pic:nvPicPr>
                    <pic:blipFill>
                      <a:blip xmlns:r="http://schemas.openxmlformats.org/officeDocument/2006/relationships" r:embed="Rd21baee721ab42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1baee721ab4244" /></Relationships>
</file>