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40f0b46f9642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844 期</w:t>
        </w:r>
      </w:r>
    </w:p>
    <w:p>
      <w:pPr>
        <w:jc w:val="center"/>
      </w:pPr>
      <w:r>
        <w:r>
          <w:rPr>
            <w:rFonts w:ascii="Segoe UI" w:hAnsi="Segoe UI" w:eastAsia="Segoe UI"/>
            <w:sz w:val="32"/>
            <w:color w:val="000000"/>
            <w:b/>
          </w:rPr>
          <w:t>Renowned Scholars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8 and 9, the TKU Department of Computer Science and Information Engineering held a major annual conference: the Cross-Straight Conference on Information Science and Technology and iCube.
</w:t>
          <w:br/>
          <w:t>
</w:t>
          <w:br/>
          <w:t>Two of the major guest speakers were academician and internationally renowned computer scientist, Dr. Chung Laung Liu, and University of Pittsburgh professor, Dr. Shi-Kuo Chang.
</w:t>
          <w:br/>
          <w:t>
</w:t>
          <w:br/>
          <w:t>Dr. Liu is one of the leading scholars in the field of computer science. He has previously taught at the Massachusetts Institute of Technology and the University of Illinois, and between 1998 and 2002 served as Vice President of the University of Illinois at Urbana Champaign. After returning to Taiwan, he served as the President of National Tsing Hua University, and is now an academician at Taiwan’s Academia Sinica.
</w:t>
          <w:br/>
          <w:t>
</w:t>
          <w:br/>
          <w:t>Dr. Chang is an expert in software engineering and computer science and a science-fiction novelist, whose stories extend into the fields of literature and philosophy and have been adapted into motion pictures, plays, and television dramas. He earned his Bachelor Degree at National Taiwan University and his Master and P.h.D. degrees at the University of California, Berkeley.</w:t>
          <w:br/>
        </w:r>
      </w:r>
    </w:p>
  </w:body>
</w:document>
</file>