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2ed2ac28b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創辦人獎
</w:t>
          <w:br/>
          <w:t>歷史系吳承翰（領獎代表）
</w:t>
          <w:br/>
          <w:t>學業獎
</w:t>
          <w:br/>
          <w:t>資圖系張艾琦、中文系楊景丞、中文系簡巧婷、歷史系張雅棠、資傳系林子晴、大傳系洪安琪、化學系張越、化學系陳世言、數學系賴馨怡、數學系曹立綸、物理系楊健堃、物理系歐陽彬、建築系駱嘉偉、機電系張季堂、機電系劉俋辰、土木系王丞、土木系陳幸均、化材系田依恩、資工系陳修議、資工系李柏男、航太系林佳儒、電機系丁羿慈、電機系楊士弘、電機系蔡昀廷、電機系林展宇、水環系賴佳薇、水環系楊香芸、會計系黃卓晴、會計系呂士杰、財金系黃懿芬、財金系裴心瑜、企管系林巧涵、企管系曾怡靜、產經系林彥辰、國企系孟雅璿、國企系蔡昱珍、管科系鄧宇廷、保險系方志光、資管系林竑逸、公行系朱振妤、公行系邱翊雯、統計系李佳芯、統計系莊依翎、運管系簡伃均、經濟系高竹廷、法文系譚景華、德文系周敏琦、日文系楊婷潔、日文系劉文讚、日文系二年制在職班江惠琪、英文系葉碹玲、英文系江偉帆、西語系吳昱萱、俄文系陳冠吟、教科系張瑋晏、語言系曾淑冰、政經系吳薇安、資創系陳炆埼、資創系蔡夢竹、觀光系朱翊方
</w:t>
          <w:br/>
          <w:t>服務獎
</w:t>
          <w:br/>
          <w:t>公行系曾彥儒、資創系劉冠均、物理系郭宗憲、公行系林玄筠、英文系洪纓、語言系沈玉青、資圖系林蕙君、法文系黃敬婷、資管系胡宸瑋、公行系彭靖榕、資管系盧志榮、政經系楊宗叡、保險系張耕華、公行系崔博鈞、公行系黃裕琇、電機系連惟執、中文系黃怡玲、資管系張伯宇、數學系陳柏嘉、歷史系李泓毅、大傳系劉羽諾、語言系張家瑜、資傳系劉盈君、經濟系鄧年廷、企管系王晨蔚、資管系張楷侑、國企系蔡函君、統計系王建傑、機電系江國禎、歷史系吳承翰
</w:t>
          <w:br/>
          <w:t>操行獎
</w:t>
          <w:br/>
          <w:t>資圖系賴昱臻、中文系莊棋誠、歷史系陳鈺偉、資傳系陳妏伊、大傳系趙巧婷、化學系黃茂凱、化學系夏宪斌、數學系翁聖凱、數學系曹立綸、物理系梁喻惠、物理系蔡佩珍、建築系吳安富、機電系顏家瑜、機電系蕭智謙、土木系林宏昇、土木系宋炫恩、化材系羅章力、資工系朱政安、航太系吳楷浚、電機系丁羿慈、電機系黃建翔、電機系胡君陽、水環系王嘉瑜、水環系洪倩玉、財金系王萱、產經系張德裕、國企系韋妮、保險系徐萱樺、經濟系廖侰雯、會計系陳佳伶、企管系王士杰、管科系王炎麒、資管系林錦坤、公行系楊繐慈、統計系劉怡萍、運管系呂孟軒、法文系謝儀萱、德文系江彣優、日文系劉鈺婷、英文系黃詩晴、西語系徐瑋駿、俄文系李翊寧、教科系夏凡、語言系羅聿慈、政經系盧彥如、資創系劉柏妍、資創系周永得、觀光系高碧伶、中文系陳星伃、財金系張立婷、國企系黃瀞逸、資工系劉繼元、電機系施榮泰、日文系林家如、英文系孫璿舜、會計系凃棨寧、企管系洪翊容、公行系謝幸芸、統計系蔡孟勲、日文系二年制在職班楊羚羚
</w:t>
          <w:br/>
          <w:t>體育獎
</w:t>
          <w:br/>
          <w:t>化學系夏宪斌、物理系林昊瀛、物理系蕭雅竹、化材系陳義坤、資工系戴法畢、資工系費迪生、資工系蕭毅承、資工系王則文、資工系歐陽睿、機電系涂翔敏、機電系馮昱婷、企管系荊琳、企管系鍾盈盈、財金系黃勤真、財金系吳貞儀、國企系張淳怡、產經系李政桓、會計系陳琳婷、經濟系黃琇敏、資管系陳泓綸、資管系吳欣祠、資管系徐子皓、運管系許友垣、運管系黃淨琪、運管系謝閔揚、運管系丁立、管科系王炎麒、日文系劉鈺婷、法文系卓威成、英文系朱慧恩
</w:t>
          <w:br/>
          <w:t>青出於蘭畢業獎
</w:t>
          <w:br/>
          <w:t>學分獎：資創系李佳翰、國際獎：觀光系朱翊方、語言系丁建宇、領袖獎：資創系劉冠均、政經系黨以石、傑出獎：觀光系莊智瑜
</w:t>
          <w:br/>
          <w:t>（資料來源／秘書處、學務處、蘭陽校園主任室）</w:t>
          <w:br/>
        </w:r>
      </w:r>
    </w:p>
  </w:body>
</w:document>
</file>