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40ec7f85f4c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 小小英雄現身遊校園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上月27日，淡水校園出現88位公主、巫師等各式萬聖節裝扮的小朋友，與本校學生進行「Trick Or Treat，不給糖就搗蛋！」遊戲，小小身影加上天真無邪笑容吸引許多本校學生圍觀拍照。吉的堡北馨園幼兒園園長樊素娟表示：「因淡水校園安全性高且有敦親睦鄰情誼，因此讓小朋友來這裡玩遊戲度過難忘的萬聖節。」（文／王心妤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e17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c3a77daf-d2ad-4b5c-8803-f5f23132d9cd.jpg"/>
                      <pic:cNvPicPr/>
                    </pic:nvPicPr>
                    <pic:blipFill>
                      <a:blip xmlns:r="http://schemas.openxmlformats.org/officeDocument/2006/relationships" r:embed="R8c9d45a0b24a40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d45a0b24a403a" /></Relationships>
</file>