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b5c40e89d4e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國企生何希瑞讓霍特獎看見淡江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【記者孫于翔淡水校園報導】2016年霍特獎（Hult Prize）以「擁擠的城市空間（CROWDED URBAN SPACES）」為題，自即日起報名開跑！今年，本校與國立政治大學爭取到代表臺灣的出賽資格，兩校預計各選出一組隊伍代表學校前往上海，參加於明年3月11日舉辦的半決賽，屆時將與全亞洲的競爭對手一較高下。霍特獎在校內舉辦初選報名，預計於28日截止，目前已有8組隊伍參加。
</w:t>
          <w:br/>
          <w:t>本次初選賽的發起人、國企四何希瑞鼓勵大家踴躍報名，並表示，「這次主動申請到霍特獎參賽資格，是希望能讓世界看見臺灣、看到淡江；今年冠軍雖是國立政治大學，但我覺得我們學校的學生非常有潛力，因此我很有信心。」
</w:t>
          <w:br/>
          <w:t>總決賽預計由5隊在美國紐約進行賽事，勝出者有機會獲得總獎金100萬美元、並獲美國前總統柯林頓頒獎。有興趣組隊參加初選的同學，可到「2016霍特獎在淡江」網站（網址：http://www.hultprizeat.com/tamkang）查詢。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853bd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6b86ae27-f96f-478d-ab60-0c6c0fa9d191.jpg.jpg"/>
                      <pic:cNvPicPr/>
                    </pic:nvPicPr>
                    <pic:blipFill>
                      <a:blip xmlns:r="http://schemas.openxmlformats.org/officeDocument/2006/relationships" r:embed="Ra0f3a9e7ae0746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f3a9e7ae074655" /></Relationships>
</file>