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0a372fe74b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試游一週　下過水的都說好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因水道設計瑕疵，原定延至十月才能啟用的紹謨游泳館，經過暑假期間趕工，已於日前落成並取得使用執照。體育室在上週（十日至十三日）開放全校教職員生參加試游活動，獲得試游者良好的評價。
</w:t>
          <w:br/>
          <w:t>
</w:t>
          <w:br/>
          <w:t>　大傳二魏弘懿表示，游泳館的殘障設施做得很好，感覺起來亦遠比外面的游泳池來得舒適，水高設計上也非常符合男女間的平衡點，只是濕地板過滑的問題仍待改善，航太三蘇囿儒對於游泳館的設施也非常推崇。除此之外，有同學提出游泳過後會弄濕梳妝間布製座椅的問題，建議改採不透水材質的座椅。
</w:t>
          <w:br/>
          <w:t>
</w:t>
          <w:br/>
          <w:t>　體育室主任王儀祥指出，紹謨游泳館已於八月十四日取得使用執照，在水質檢測及其他方面都沒有問題，因此在上週先行開放本校的教職員工及學生試游，以便在開學時能順利運作，預計將在十一月八日五十二週年校慶時舉辦揭幕式及募款餐會。
</w:t>
          <w:br/>
          <w:t>
</w:t>
          <w:br/>
          <w:t>　而游泳館的管理辦法也在日前出爐，目前規劃如下，游泳館在完工後的一年內，只開放校內使用而暫不對外開放，等內部運作皆上軌道後再規劃對外營運模式。開放時間包括寒暑假在內為每週一至週六上午八時到晚間九時，除週一上午八時至十時的機房維護、和每日上午八時至十二時與下午二時至六時的上課時間外，其餘時間都開放使用，最大容量可達二百人。
</w:t>
          <w:br/>
          <w:t>
</w:t>
          <w:br/>
          <w:t>　此外，進入本校的溫水游泳池須辦理證件，暫定為本校學生每年1000元，本校教職員工、兼任教師及約聘人員2000元，教職員工配偶及直系親屬5000元，校友和本校在學之推廣班學員8000元。
</w:t>
          <w:br/>
          <w:t>
</w:t>
          <w:br/>
          <w:t>　王儀祥並指出，除了積極規劃游泳館完工後的營運辦法，體育室也會持續推廣游泳館的各項設施，並以架設網站或成立俱樂部、晨泳會等方式服務會員，讓游泳館成為全校學生及教職員工休閒娛樂的場所、社區活動的推廣中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80288"/>
              <wp:effectExtent l="0" t="0" r="0" b="0"/>
              <wp:docPr id="1" name="IMG_325e48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f51608fc-4f85-49d7-8b6a-1832657648a3.jpg"/>
                      <pic:cNvPicPr/>
                    </pic:nvPicPr>
                    <pic:blipFill>
                      <a:blip xmlns:r="http://schemas.openxmlformats.org/officeDocument/2006/relationships" r:embed="R56067ecc287b45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067ecc287b45e0" /></Relationships>
</file>