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6810907bc4a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游崇偉愛上「天堂」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打電動也可賺零用錢？機械四游崇偉因為大四課變少，最近與同學愛上玩天堂遊戲，邊玩還可以邊賺零用錢，連他自己都覺得很不可思議的說：有一次兩天就賺了一萬多元，自己都覺得很神奇。說到最近的彩券熱，游崇偉覺得玩天堂賺錢還是比較實際點。（洪慈勵）</w:t>
          <w:br/>
        </w:r>
      </w:r>
    </w:p>
  </w:body>
</w:document>
</file>