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905e041b29447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管科週推出復古市集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【記者鄭少玲淡水校園報導】管科系4月9日於海報街舉辦為期五天的「管科復古市集」，以復古為活動主題，分別設置有柑仔店、許願池、戲院棚拍、花坊、童玩專區、巨型彈珠台5個攤位，吸引近千名同學參與。
</w:t>
          <w:br/>
          <w:t>　活動總召、管科二梁亦楓表示，希望藉由這次活動，帶著大家穿梭時光，重拾失去的兒時童玩記憶。市集中最有特色的是巨型彈珠台，以傳統夜市裡頭的彈珠台為發想，以長5公尺、寬2公尺比例特別訂做而成的巨型彈珠台，其醒目、巨大的特色，吸引同學前來參與遊戲。材料一蘇峻威表示，下課後遠遠看到巨大的彈珠台，覺得非常醒目，便被吸引而至，在玩過彈珠台後，覺得非常有趣，希望未來能有更多這種類型的活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4e86f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3/m\985b8da0-ec45-40cf-b2ae-bb8b6e605feb.jpg"/>
                      <pic:cNvPicPr/>
                    </pic:nvPicPr>
                    <pic:blipFill>
                      <a:blip xmlns:r="http://schemas.openxmlformats.org/officeDocument/2006/relationships" r:embed="Rd659b813858a49c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659b813858a49cf" /></Relationships>
</file>