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1165291a5d140ff"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1264 期</w:t>
        </w:r>
      </w:r>
    </w:p>
    <w:p>
      <w:pPr>
        <w:jc w:val="center"/>
      </w:pPr>
      <w:r>
        <w:r>
          <w:rPr>
            <w:rFonts w:ascii="Segoe UI" w:hAnsi="Segoe UI" w:eastAsia="Segoe UI"/>
            <w:sz w:val="32"/>
            <w:color w:val="000000"/>
            <w:b/>
          </w:rPr>
          <w:t>「時間×空間×人間」郵遞藝術展 重現明信片時空記憶</w:t>
        </w:r>
      </w:r>
    </w:p>
    <w:p>
      <w:pPr>
        <w:jc w:val="right"/>
      </w:pPr>
      <w:r>
        <w:r>
          <w:rPr>
            <w:rFonts w:ascii="Segoe UI" w:hAnsi="Segoe UI" w:eastAsia="Segoe UI"/>
            <w:sz w:val="28"/>
            <w:color w:val="888888"/>
            <w:b/>
          </w:rPr>
          <w:t>學校要聞</w:t>
        </w:r>
      </w:r>
    </w:p>
    <w:p>
      <w:pPr>
        <w:jc w:val="left"/>
      </w:pPr>
      <w:r>
        <w:r>
          <w:rPr>
            <w:rFonts w:ascii="Segoe UI" w:hAnsi="Segoe UI" w:eastAsia="Segoe UI"/>
            <w:sz w:val="28"/>
            <w:color w:val="000000"/>
          </w:rPr>
          <w:t>【記者邱馨霈淡水校園報導】淡江大學文錙藝術中心攜手國立臺灣師範大學設計學系，自10月20日起在文錙展覽廳舉辦「時間×空間×人間：日本田中一郎與台灣當代藝術家郵遞藝術展」，由逢甲大學外國語文學系教授莊坤良擔任策展人，展出日本藝術家田中一郎珍貴明信片典藏，以及臺灣9位當代藝術家的精采作品。
</w:t>
          <w:br/>
          <w:t>開幕式於22日上午10時30分舉行。淡江大學校長許輝煌致詞表示，展覽聚焦「郵遞」主題，展場絕大部分的明信片皆有真實寄出，背後隱含著在特定時間與空間中，深刻地看見昔日人與人連結的溫度，是一場非常特別且值得一看的展覽。
</w:t>
          <w:br/>
          <w:t>莊坤良指出，日本藝術家田中一郎早年隨父親來臺，自小學一路念到臺北高校，人生最重要的成長期皆在臺灣度過，返日後仍對臺灣念念不忘。田中一郎返日後持續創作千餘張繪葉書（明信片），逝世後家屬將珍貴明信片典藏捐贈回臺。他強調，明信片從手繪、書寫、蓋郵戳到郵差寄送，並非一個人完成，而是眾人共同參與、記錄真實時間與歷史的「行動藝術」。
</w:t>
          <w:br/>
          <w:t>參展藝術家、亞洲大學數位媒體設計系講座教授林磐聳感嘆地說道，在數位通訊普及的當代，實體郵遞文化正逐漸消失，手寫明信片終將成為「人類的活化石」，愈稀少愈顯珍貴。本校駐校藝術家袁金塔分享，自身創作風格本就偏好懷舊與瀕臨消失的文化題材，明信片剛好是退場中的珍貴資產，亦符合他自製手工紙的藝術創作。參展藝術家謝省民家屬謝宗翰則回憶父親在對抗癌症的生命最後階段，仍堅持在病榻上將心中意象與信仰轉化為畫作，展現對生命的堅定執著。
</w:t>
          <w:br/>
          <w:t>文錙藝術中心主任張炳煌說明，面對外界擔憂明信片文化消失，淡江大學研發26年的e筆系統也能用於創作電子明信片，透過通訊軟體即時傳送，期盼透過科技輔助，讓這項珍貴的手寫文化永續傳承。
</w:t>
          <w:br/>
          <w:t>「時間×空間×人間：日本田中一郎與台灣當代藝術家郵遞藝術展」，展期至11月27日，週一至週五上午9時至下午5時，假日休館，11月7日校慶配合全天開館，歡迎全校教職員生及各界藝文愛好者前往觀賞，體驗郵遞藝術的獨特魅力。</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e6f26e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74a7edc8-92cc-46b1-8b6e-90095df57b49.jpg"/>
                      <pic:cNvPicPr/>
                    </pic:nvPicPr>
                    <pic:blipFill>
                      <a:blip xmlns:r="http://schemas.openxmlformats.org/officeDocument/2006/relationships" r:embed="R277aea7720c44bbc"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4876800" cy="3249168"/>
              <wp:effectExtent l="0" t="0" r="0" b="0"/>
              <wp:docPr id="1" name="IMG_dca2b5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8632c56b-3dfa-421a-9705-7696f4e79dad.jpg"/>
                      <pic:cNvPicPr/>
                    </pic:nvPicPr>
                    <pic:blipFill>
                      <a:blip xmlns:r="http://schemas.openxmlformats.org/officeDocument/2006/relationships" r:embed="Reb12f2e7c6b846e1" cstate="print">
                        <a:extLst>
                          <a:ext uri="{28A0092B-C50C-407E-A947-70E740481C1C}"/>
                        </a:extLst>
                      </a:blip>
                      <a:stretch>
                        <a:fillRect/>
                      </a:stretch>
                    </pic:blipFill>
                    <pic:spPr>
                      <a:xfrm>
                        <a:off x="0" y="0"/>
                        <a:ext cx="4876800" cy="324916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51d620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38b48a6f-5516-417b-955b-5a2052517868.jpg"/>
                      <pic:cNvPicPr/>
                    </pic:nvPicPr>
                    <pic:blipFill>
                      <a:blip xmlns:r="http://schemas.openxmlformats.org/officeDocument/2006/relationships" r:embed="R3a858ba327c74917" cstate="print">
                        <a:extLst>
                          <a:ext uri="{28A0092B-C50C-407E-A947-70E740481C1C}"/>
                        </a:extLst>
                      </a:blip>
                      <a:stretch>
                        <a:fillRect/>
                      </a:stretch>
                    </pic:blipFill>
                    <pic:spPr>
                      <a:xfrm>
                        <a:off x="0" y="0"/>
                        <a:ext cx="6096000" cy="406603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277aea7720c44bbc" /><Relationship Type="http://schemas.openxmlformats.org/officeDocument/2006/relationships/image" Target="/media/image2.bin" Id="Reb12f2e7c6b846e1" /><Relationship Type="http://schemas.openxmlformats.org/officeDocument/2006/relationships/image" Target="/media/image3.bin" Id="R3a858ba327c74917" /></Relationships>
</file>