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977ecb8fa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校友成就獲新政府肯定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【本報訊】本校兩校友獲新政府肯定，出任副主管。知名超導專家、本校物理系所校友吳茂昆於上週出任國科會副主任委員一職；前台北市自來水處處長釱水利系校友林文淵亦受拔擢，擔任國營會副主委。
</w:t>
          <w:br/>
          <w:t>
</w:t>
          <w:br/>
          <w:t>　吳茂昆於本校碩士班畢業後赴美休士頓大學獲博士學位，是國際知名超導專家，現為清大教授，物理系前系友會會長，87年7月獲中央研究院院士榮銜。
</w:t>
          <w:br/>
          <w:t>
</w:t>
          <w:br/>
          <w:t>　林文淵自本校水利系畢業後，前往夏威夷大學攻讀碩士，隨後懷抱熱忱回國服務，進入台北市自來水處從基層做起，直到陳水扁擔任台北市長，一舉拔擢他三級跳升為自來水處處長。
</w:t>
          <w:br/>
          <w:t>
</w:t>
          <w:br/>
          <w:t>　吳茂昆釱林文淵兩校友因表現傑出，曾分別為淡江菁英金鷹獎第一屆及第十屆得主。</w:t>
          <w:br/>
        </w:r>
      </w:r>
    </w:p>
  </w:body>
</w:document>
</file>