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6c7a2b5697494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等人等成蜘蛛網　氣球棉繩做椅子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張涵報導】最近校園裡出現許多奇形怪狀的裝置，吸引許多同學的目光。包括文館轉角樹上五顏六色的氣球、商館後方盲人花園的裝置、牧羊草坪樹上的繩索和女生宿舍旁樹蔭下的坐椅共有四、五十個作品，都是建築系大一同學設計的「坐的裝置」。
</w:t>
          <w:br/>
          <w:t>
</w:t>
          <w:br/>
          <w:t>　「老師要我們在校園中，應用各種空間和環境概念，做出可以『坐』的裝置。」建築一班代魏聚瑋表示：「我們的作品遍佈整個校園，都是同學們自己去尋找能利用的地點。」在操場單槓旁，就有一個他目前正在設計的作品，「我的構想是做出一個有遮蔽性、又能鬧中取靜的觀景點，呈現出能遠離都市、脫離人群的地方。」
</w:t>
          <w:br/>
          <w:t>
</w:t>
          <w:br/>
          <w:t>　商館後方盲人花園上，則是吳介元的設計，「我把它做成六角型，纏上白色棉繩，讓它看起來像蜘蛛網。」吳介元解釋，想在四通八達的交通交界點上，做出一個可供等人的位子，「我想營造出等人等到長蜘蛛網的那種關係。」
</w:t>
          <w:br/>
          <w:t>
</w:t>
          <w:br/>
          <w:t>　這些作品都在校園中公開展示，在拆除之前，對「坐的裝置」有興趣的同學們都可以盡情觀賞。</w:t>
          <w:br/>
        </w:r>
      </w:r>
    </w:p>
  </w:body>
</w:document>
</file>