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41d668f624a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管 週 本 週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報 導 】 定 名 為 「 企 勢 磅 薄 」 的 企 管 週 系 列 活 動 將 於 本 週 熱 烈 登 場 ， 內 容 十 分 精 采 充 實 ， 有 興 趣 的 同 學 可 要 注 意 活 動 內 容 。 
</w:t>
          <w:br/>
          <w:t>
</w:t>
          <w:br/>
          <w:t>首 先 起 跑 的 為 個 案 比 賽 ， 已 於 上 月 24日 展 開 ， 本 週 進 入 了 最 後 的 決 賽 。 今 天 晚 上 七 時 於 驚 中 正 舉 辦 「 不 可 抗 拒 的 成 功 魅 力 ─ ─ 積 極 態 度 成 功 學 」 全 校 性 演 講 ， 請 到 超 級 企 管 公 司 總 經 理 余 正 昭 蒞 校 演 說 ； 週 四 晚 上 七 時 三 十 分 於 L307室 舉 辦 校 友 座 談 會 ， 由 企 管 系 的 校 友 們 返 校 與 學 弟 妹 暢 談 企 管 系 未 來 的 出 路 與 發 展 。 
</w:t>
          <w:br/>
          <w:t>
</w:t>
          <w:br/>
          <w:t>十 三 日 至 十 五 日 於 商 館 展 示 聽 舉 行 書 展 ， 內 容 包 含 Y2K相 關 系 列 與 天 下 、 哈 佛 出 版 社 的 企 管 叢 書 ； 十 五 日 （ 週 六 ） 於 操 場 舉 行 「 趣 味 競 賽 」 全 校 均 可 參 加 ， 採 事 前 報 名 ， 有 吃 冰 大 賽 、 潑 水 王 、 默 契 大 考 驗 等 ； 並 於 同 一 天 （ 週 六 ） 舉 辦 信 義 房 屋 的 企 業 參 觀 。 
</w:t>
          <w:br/>
          <w:t>
</w:t>
          <w:br/>
          <w:t>企 管 週 的 重 頭 戲 是 十 五 、 十 六 日 在 操 場 、 籃 球 場 、 排 球 場 舉 行 雙 企 盃 球 類 邀 請 賽 ， 邀 請 北 區 各 大 專 院 校 的 企 管 系 同 學 參 加 。</w:t>
          <w:br/>
        </w:r>
      </w:r>
    </w:p>
  </w:body>
</w:document>
</file>