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4bfea4b26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江 論 壇 」 各 展 雄 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靜 儀 報 導 】 「 淡 江 論 壇 」 ， 一 個 非 正 式 的 研 討 會 在 本 校 校 園 出 現 ， 由 國 際 研 究 學 院 的 五 位 教 授 ： 陸 研 所 張 五 岳 所 長 ， 日 研 所 副 教 授 張 瑞 雄 、 歐 研 所 張 維 邦 所 長 、 鄒 忠 科 教 授 以 及 美 研 所 戴 萬 欽 副 教 授 所 共 同 發 起 ， 不 定 期 針 對 特 定 議 題 聚 會 交 換 意 見 ， 將 對 本 校 教 授 參 與 學 術 研 究 風 氣 發 生 催 酵 作 用 ， 使 校 園 更 加 活 潑 。 
</w:t>
          <w:br/>
          <w:t>
</w:t>
          <w:br/>
          <w:t>此 次 聚 會 的 主 題 是 「 辜 汪 會 談 」 與 「 亞 洲 價 值 」 ， 主 辦 者 特 別 邀 請 陸 研 所 阮 銘 教 授 前 來 助 講 ， 學 術 副 校 長 馮 朝 剛 與 俄 研 所 歐 安 得 副 教 授 亦 應 邀 與 會 。 除 了 專 家 學 者 之 外 ， 由 師 長 們 所 引 介 的 研 究 生 也 參 與 討 論 ， 這 次 還 有 兩 名 大 學 部 的 國 關 社 社 員 也 列 席 當 中 。 
</w:t>
          <w:br/>
          <w:t>
</w:t>
          <w:br/>
          <w:t>這 次 在 會 中 的 阮 銘 教 授 是 大 陸 專 家 ， 他 對 這 次 辜 汪 會 談 非 常 肯 定 ， 給 打 出 「 放 棄 武 力 犯 台 」 、 「 民 主 」 以 及 「 人 民 權 益 優 先 」 這 三 張 牌 的 辜 振 甫 先 生 很 高 的 評 價 ， 並 認 為 時 間 對 台 灣 是 有 利 的 ， 張 維 邦 教 授 以 長 期 的 趨 勢 來 看 也 對 阮 教 授 深 表 認 同 ； 相 對 地 ， 日 研 所 的 張 瑞 雄 所 長 及 研 究 生 就 持 較 悲 觀 的 觀 點 ， 認 為 台 灣 已 被 大 陸 困 於 「 一 個 中 國 」 的 框 架 中 ， 把 模 糊 的 底 牌 講 清 楚 了 ， 以 後 的 談 判 籌 碼 會 越 來 越 少 。 
</w:t>
          <w:br/>
          <w:t>
</w:t>
          <w:br/>
          <w:t>戴 萬 欽 副 教 授 表 示 ， 平 日 大 家 一 見 面 都 是 談 公 事 ， 常 應 邀 到 他 校 參 加 座 談 ， 在 淡 江 反 而 少 有 機 會 聚 會 善 用 彼 此 在 不 同 領 域 中 的 專 長 ， 體 制 內 的 交 換 意 見 管 道 太 正 式 ， 不 易 為 人 接 受 ， 幾 個 教 授 們 才 有 了 要 辦 「 淡 江 論 壇 」 的 想 法 。 
</w:t>
          <w:br/>
          <w:t>
</w:t>
          <w:br/>
          <w:t>馮 朝 剛 副 校 長 雖 是 理 工 背 景 ， 但 仍 十 分 專 注 地 全 程 參 與 ， 除 表 示 自 己 獲 益 良 多 外 ， 也 肯 定 這 種 自 主 性 活 動 對 帶 動 淡 江 學 術 風 氣 有 正 面 效 果 。</w:t>
          <w:br/>
        </w:r>
      </w:r>
    </w:p>
  </w:body>
</w:document>
</file>