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a589caa1449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首 度 招 收 先 修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這 學 期 校 園 中 共 多 了 93位 大 學 先 修 生 ， 分 別 在 今 年 開 放 招 收 先 修 生 的 國 貿 系 、 保 險 系 、 經 濟 系 、 資 管 系 、 會 計 系 、 資 工 系 及 水 環 系 展 開 大 學 先 修 課 程 ， 提 前 嘗 試 大 學 生 活 的 滋 味 。 
</w:t>
          <w:br/>
          <w:t>
</w:t>
          <w:br/>
          <w:t>教 務 處 李 琳 秘 書 表 示 ， 學 校 是 依 教 育 部 「 大 學 辦 理 研 究 所 、 二 年 制 在 職 進 修 專 班 及 大 學 先 修 制 度 共 同 注 意 事 項 」 辦 理 招 收 大 學 先 修 生 ， 主 要 是 為 了 建 立 大 學 多 元 彈 性 回 流 教 育 體 系 ， 讓 同 學 也 可 先 接 觸 修 習 大 學 中 其 感 興 趣 之 學 科 。 提 出 申 請 的 同 學 都 是 參 加 87學 年 度 大 學 聯 招 且 符 合 繳 交 志 願 卡 最 低 分 數 標 準 者 。 
</w:t>
          <w:br/>
          <w:t>
</w:t>
          <w:br/>
          <w:t>此 次 本 校 七 系 共 有 1460人 提 出 申 請 ， 其 中 資 管 系 申 請 人 數 高 達 496人 ， 顯 示 其 為 現 今 相 當 熱 門 的 科 系 之 一 ， 而 在 學 校 審 慎 評 選 後 七 系 共 僅 93人 獲 得 先 修 資 格 ， 競 爭 不 小 ， 實 際 上 的 報 到 人 數 更 是 達 到 百 分 之 百 ， 先 修 生 選 修 課 程 將 在 一 年 後 屆 滿 。 
</w:t>
          <w:br/>
          <w:t>
</w:t>
          <w:br/>
          <w:t>根 據 國 貿 一 的 先 修 生 張 婷 珊 表 示 ， 來 淡 江 上 課 的 感 覺 很 不 錯 ， 尤 其 是 賴 錦 璋 教 授 令 人 印 象 深 刻 。 先 修 生 目 前 並 不 能 修 習 和 正 式 生 一 般 多 的 學 分 ， 而 且 也 較 少 參 與 學 校 活 動 的 機 會 ， 但 她 希 望 能 在 一 年 後 成 為 系 上 的 正 式 生 ， 繼 續 大 學 的 生 活 。</w:t>
          <w:br/>
        </w:r>
      </w:r>
    </w:p>
  </w:body>
</w:document>
</file>