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6fa6891c947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議 會 明 天 又 再 度 召 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學 生 議 會 繼 期 中 考 前 兩 週 兩 次 流 會 後 ， 本 週 再 接 再 勵 ， 將 於 明 天 （ 二 十 四 日 ） 晚 上 六 時 三 十 分 ， 假 驚 聲 國 際 會 議 廳 召 開 第 三 次 會 議 ， 課 指 組 劉 艾 華 組 長 說 ， 希 望 議 員 們 都 來 開 會 。 
</w:t>
          <w:br/>
          <w:t>
</w:t>
          <w:br/>
          <w:t>本 次 會 議 討 論 將 與 前 兩 次 相 同 ， 包 括 議 員 補 選 事 宜 ， 學 生 議 會 議 員 補 選 辦 法 修 正 事 宜 ， 及 學 生 會 會 費 問 題 之 處 理 ， 學 生 會 會 長 萬 德 昌 與 幹 部 們 也 將 會 如 前 兩 次 般 出 席 此 次 會 議 。 
</w:t>
          <w:br/>
          <w:t>
</w:t>
          <w:br/>
          <w:t>學 生 議 會 指 導 單 位 課 指 組 表 示 ， 根 據 第 一 次 議 會 開 會 未 成 ， 改 成 談 話 會 ， 由 出 席 議 員 達 成 共 識 ， 連 續 三 次 開 會 未 到 ， 亦 未 請 假 之 議 員 ， 將 交 付 紀 律 委 員 會 取 消 議 員 資 格 ， 因 此 請 議 員 同 學 們 務 必 出 席 。 
</w:t>
          <w:br/>
          <w:t>
</w:t>
          <w:br/>
          <w:t>本 校 議 員 總 人 數 ， 扣 除 畢 業 及 請 辭 的 ， 目 前 共 有 47位 ， 第 一 次 開 會 八 位 出 席 ， 第 二 次 開 會 十 二 位 出 席 ， 兩 位 請 假 ， 均 不 到 開 會 人 數 須 達 47人 一 半 的 規 定 ， 因 此 流 會 ， 這 次 出 席 是 否 可 達 到 法 定 出 席 人 數 ， 課 指 組 表 示 ， 實 在 很 難 說 。 
</w:t>
          <w:br/>
          <w:t>
</w:t>
          <w:br/>
          <w:t>前 兩 次 皆 有 參 加 開 會 的 國 企 所 議 員 方 仕 豪 表 示 ， 對 於 議 員 出 席 人 數 老 是 達 不 到 規 定 ， 感 到 很 無 奈 ， 因 為 不 知 道 這 些 議 員 當 時 的 參 選 動 機 ， 因 此 也 不 知 該 如 何 鼓 勵 他 們 來 開 會 。 他 希 望 能 經 由 議 員 選 舉 辦 法 的 修 正 ， 所 選 出 的 議 員 都 是 具 有 熱 忱 ， 具 有 代 表 性 的 議 員 。 
</w:t>
          <w:br/>
          <w:t>
</w:t>
          <w:br/>
          <w:t>課 指 組 組 長 劉 艾 華 表 示 ， 由 於 現 行 議 員 選 舉 辦 法 ， 容 易 使 得 選 出 的 議 員 是 被 推 舉 出 來 ， 自 己 不 見 得 對 學 生 事 務 很 有 意 願 ， 他 希 望 經 由 與 出 席 議 員 的 溝 通 ， 找 出 最 合 適 的 辦 法 ， 選 出 有 心 於 學 生 自 治 事 務 的 議 員 。 
</w:t>
          <w:br/>
          <w:t>
</w:t>
          <w:br/>
          <w:t>方 仕 豪 說 ， 以 前 唸 逢 甲 合 經 系 時 即 是 代 表 合 經 系 的 議 員 ， 因 為 選 舉 以 系 為 單 位 ， 一 系 只 有 一 位 議 員 ， 做 得 不 好 ， 學 長 都 會 來 指 導 ， 他 希 望 提 出 這 種 方 式 ， 但 因 現 在 機 械 系 ， 就 有 好 幾 位 熱 心 的 議 員 ， 若 要 淘 汰 不 適 任 議 員 ， 對 他 們 是 不 公 平 的 。</w:t>
          <w:br/>
        </w:r>
      </w:r>
    </w:p>
  </w:body>
</w:document>
</file>